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956" w:rsidRPr="00AD5454" w:rsidRDefault="00AD5454">
      <w:pPr>
        <w:rPr>
          <w:rFonts w:ascii="Century Gothic" w:hAnsi="Century Gothic"/>
          <w:u w:val="single"/>
        </w:rPr>
      </w:pPr>
      <w:r w:rsidRPr="00682997">
        <w:rPr>
          <w:rFonts w:ascii="Book Antiqua" w:hAnsi="Book Antiqua"/>
          <w:noProof/>
          <w:sz w:val="52"/>
          <w:szCs w:val="52"/>
        </w:rPr>
        <w:drawing>
          <wp:anchor distT="0" distB="0" distL="114300" distR="114300" simplePos="0" relativeHeight="251659264" behindDoc="1" locked="0" layoutInCell="1" allowOverlap="1" wp14:anchorId="41E10535" wp14:editId="7091A8C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71525" cy="800735"/>
            <wp:effectExtent l="0" t="0" r="9525" b="0"/>
            <wp:wrapTight wrapText="bothSides">
              <wp:wrapPolygon edited="0">
                <wp:start x="0" y="0"/>
                <wp:lineTo x="0" y="21069"/>
                <wp:lineTo x="21333" y="21069"/>
                <wp:lineTo x="213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454">
        <w:rPr>
          <w:rFonts w:ascii="Century Gothic" w:hAnsi="Century Gothic"/>
          <w:u w:val="single"/>
        </w:rPr>
        <w:t>Essential Letters and Sounds</w:t>
      </w:r>
    </w:p>
    <w:p w:rsidR="00AD5454" w:rsidRDefault="00AD5454">
      <w:pPr>
        <w:rPr>
          <w:rFonts w:ascii="Century Gothic" w:hAnsi="Century Gothic"/>
          <w:u w:val="single"/>
        </w:rPr>
      </w:pPr>
      <w:r w:rsidRPr="00AD5454">
        <w:rPr>
          <w:rFonts w:ascii="Century Gothic" w:hAnsi="Century Gothic"/>
          <w:u w:val="single"/>
        </w:rPr>
        <w:t xml:space="preserve">Phonic Progression </w:t>
      </w:r>
    </w:p>
    <w:p w:rsidR="00AD5454" w:rsidRDefault="00AD5454">
      <w:pPr>
        <w:rPr>
          <w:rFonts w:ascii="Century Gothic" w:hAnsi="Century Gothic"/>
          <w:u w:val="single"/>
        </w:rPr>
      </w:pPr>
    </w:p>
    <w:p w:rsidR="00AD5454" w:rsidRDefault="00AD5454">
      <w:pPr>
        <w:rPr>
          <w:rFonts w:ascii="Century Gothic" w:hAnsi="Century Gothic"/>
          <w:u w:val="single"/>
        </w:rPr>
      </w:pPr>
    </w:p>
    <w:p w:rsidR="00AD5454" w:rsidRDefault="00AD5454">
      <w:pPr>
        <w:rPr>
          <w:rFonts w:ascii="Century Gothic" w:hAnsi="Century Gothic"/>
          <w:u w:val="single"/>
        </w:rPr>
      </w:pPr>
      <w:r>
        <w:rPr>
          <w:noProof/>
        </w:rPr>
        <w:drawing>
          <wp:inline distT="0" distB="0" distL="0" distR="0" wp14:anchorId="42E23972" wp14:editId="768B731E">
            <wp:extent cx="6286500" cy="461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454" w:rsidRDefault="00AD5454">
      <w:pPr>
        <w:rPr>
          <w:rFonts w:ascii="Century Gothic" w:hAnsi="Century Gothic"/>
          <w:u w:val="single"/>
        </w:rPr>
      </w:pPr>
      <w:r>
        <w:rPr>
          <w:noProof/>
        </w:rPr>
        <w:drawing>
          <wp:inline distT="0" distB="0" distL="0" distR="0" wp14:anchorId="51DD2694" wp14:editId="207B2118">
            <wp:extent cx="6229350" cy="3648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454" w:rsidRDefault="00AD5454">
      <w:pPr>
        <w:rPr>
          <w:rFonts w:ascii="Century Gothic" w:hAnsi="Century Gothic"/>
          <w:u w:val="single"/>
        </w:rPr>
      </w:pPr>
      <w:r>
        <w:rPr>
          <w:noProof/>
        </w:rPr>
        <w:lastRenderedPageBreak/>
        <w:drawing>
          <wp:inline distT="0" distB="0" distL="0" distR="0" wp14:anchorId="3154A49A" wp14:editId="09938748">
            <wp:extent cx="6219825" cy="5172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454" w:rsidRDefault="00AD5454">
      <w:pPr>
        <w:rPr>
          <w:rFonts w:ascii="Century Gothic" w:hAnsi="Century Gothic"/>
          <w:u w:val="single"/>
        </w:rPr>
      </w:pPr>
      <w:bookmarkStart w:id="0" w:name="_GoBack"/>
      <w:r>
        <w:rPr>
          <w:noProof/>
        </w:rPr>
        <w:drawing>
          <wp:inline distT="0" distB="0" distL="0" distR="0" wp14:anchorId="27BE4A7D" wp14:editId="3D4A1A5F">
            <wp:extent cx="6219825" cy="20478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D5454" w:rsidRDefault="00AD5454">
      <w:pPr>
        <w:rPr>
          <w:rFonts w:ascii="Century Gothic" w:hAnsi="Century Gothic"/>
          <w:u w:val="single"/>
        </w:rPr>
      </w:pPr>
      <w:r>
        <w:rPr>
          <w:noProof/>
        </w:rPr>
        <w:lastRenderedPageBreak/>
        <w:drawing>
          <wp:inline distT="0" distB="0" distL="0" distR="0" wp14:anchorId="27CA9C33" wp14:editId="740919AD">
            <wp:extent cx="6238875" cy="34194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454" w:rsidRDefault="00AD5454">
      <w:pPr>
        <w:rPr>
          <w:rFonts w:ascii="Century Gothic" w:hAnsi="Century Gothic"/>
          <w:u w:val="single"/>
        </w:rPr>
      </w:pPr>
      <w:r>
        <w:rPr>
          <w:noProof/>
        </w:rPr>
        <w:drawing>
          <wp:inline distT="0" distB="0" distL="0" distR="0" wp14:anchorId="72F97B64" wp14:editId="3A5350F2">
            <wp:extent cx="6238875" cy="43815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454" w:rsidRPr="00AD5454" w:rsidRDefault="00AD5454">
      <w:pPr>
        <w:rPr>
          <w:rFonts w:ascii="Century Gothic" w:hAnsi="Century Gothic"/>
          <w:u w:val="single"/>
        </w:rPr>
      </w:pPr>
    </w:p>
    <w:sectPr w:rsidR="00AD5454" w:rsidRPr="00AD5454" w:rsidSect="00AD5454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F90" w:rsidRDefault="00773F90" w:rsidP="00AD5454">
      <w:pPr>
        <w:spacing w:after="0" w:line="240" w:lineRule="auto"/>
      </w:pPr>
      <w:r>
        <w:separator/>
      </w:r>
    </w:p>
  </w:endnote>
  <w:endnote w:type="continuationSeparator" w:id="0">
    <w:p w:rsidR="00773F90" w:rsidRDefault="00773F90" w:rsidP="00AD5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F90" w:rsidRDefault="00773F90" w:rsidP="00AD5454">
      <w:pPr>
        <w:spacing w:after="0" w:line="240" w:lineRule="auto"/>
      </w:pPr>
      <w:r>
        <w:separator/>
      </w:r>
    </w:p>
  </w:footnote>
  <w:footnote w:type="continuationSeparator" w:id="0">
    <w:p w:rsidR="00773F90" w:rsidRDefault="00773F90" w:rsidP="00AD5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454" w:rsidRDefault="00AD54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454"/>
    <w:rsid w:val="005001A7"/>
    <w:rsid w:val="00773F90"/>
    <w:rsid w:val="007E3165"/>
    <w:rsid w:val="00865716"/>
    <w:rsid w:val="00AD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75C05"/>
  <w15:chartTrackingRefBased/>
  <w15:docId w15:val="{55984D7B-E175-4C36-8B61-FD335A260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4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454"/>
  </w:style>
  <w:style w:type="paragraph" w:styleId="Footer">
    <w:name w:val="footer"/>
    <w:basedOn w:val="Normal"/>
    <w:link w:val="FooterChar"/>
    <w:uiPriority w:val="99"/>
    <w:unhideWhenUsed/>
    <w:rsid w:val="00AD54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STCMAT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Batstone</dc:creator>
  <cp:keywords/>
  <dc:description/>
  <cp:lastModifiedBy>Esther Batstone</cp:lastModifiedBy>
  <cp:revision>1</cp:revision>
  <dcterms:created xsi:type="dcterms:W3CDTF">2022-03-07T13:04:00Z</dcterms:created>
  <dcterms:modified xsi:type="dcterms:W3CDTF">2022-03-07T13:19:00Z</dcterms:modified>
</cp:coreProperties>
</file>